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EA" w:rsidRPr="00472418" w:rsidRDefault="00472418" w:rsidP="00472418">
      <w:pPr>
        <w:jc w:val="center"/>
        <w:rPr>
          <w:rFonts w:ascii="Arial" w:hAnsi="Arial" w:cs="Arial"/>
          <w:b/>
          <w:i/>
          <w:sz w:val="24"/>
          <w:szCs w:val="24"/>
          <w:lang w:val="tr-TR"/>
        </w:rPr>
      </w:pPr>
      <w:r w:rsidRPr="00472418">
        <w:rPr>
          <w:rFonts w:ascii="Arial" w:hAnsi="Arial" w:cs="Arial"/>
          <w:b/>
          <w:i/>
          <w:sz w:val="24"/>
          <w:szCs w:val="24"/>
          <w:lang w:val="tr-TR"/>
        </w:rPr>
        <w:t xml:space="preserve">SOSYAL DEMOKRASİ </w:t>
      </w:r>
    </w:p>
    <w:p w:rsidR="00472418" w:rsidRDefault="00472418" w:rsidP="00472418">
      <w:pPr>
        <w:jc w:val="center"/>
        <w:rPr>
          <w:rFonts w:ascii="Arial" w:hAnsi="Arial" w:cs="Arial"/>
          <w:sz w:val="24"/>
          <w:szCs w:val="24"/>
          <w:lang w:val="tr-TR"/>
        </w:rPr>
      </w:pPr>
      <w:r w:rsidRPr="00472418">
        <w:rPr>
          <w:rFonts w:ascii="Arial" w:hAnsi="Arial" w:cs="Arial"/>
          <w:sz w:val="24"/>
          <w:szCs w:val="24"/>
          <w:lang w:val="tr-TR"/>
        </w:rPr>
        <w:t>(Nedir, Ne Değildir ) II</w:t>
      </w:r>
    </w:p>
    <w:p w:rsidR="00E44DD2" w:rsidRDefault="00E44DD2" w:rsidP="00E44DD2">
      <w:pPr>
        <w:jc w:val="both"/>
        <w:rPr>
          <w:rFonts w:ascii="Arial" w:hAnsi="Arial" w:cs="Arial"/>
          <w:b/>
          <w:i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</w:r>
      <w:r w:rsidRPr="00E44DD2">
        <w:rPr>
          <w:rFonts w:ascii="Arial" w:hAnsi="Arial" w:cs="Arial"/>
          <w:b/>
          <w:i/>
          <w:sz w:val="24"/>
          <w:szCs w:val="24"/>
          <w:lang w:val="tr-TR"/>
        </w:rPr>
        <w:t>Sosyal</w:t>
      </w:r>
    </w:p>
    <w:p w:rsidR="00E44DD2" w:rsidRDefault="00E44DD2" w:rsidP="00E44DD2">
      <w:pPr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b/>
          <w:i/>
          <w:sz w:val="24"/>
          <w:szCs w:val="24"/>
          <w:lang w:val="tr-TR"/>
        </w:rPr>
        <w:tab/>
      </w:r>
      <w:r>
        <w:rPr>
          <w:rFonts w:ascii="Arial" w:hAnsi="Arial" w:cs="Arial"/>
          <w:sz w:val="24"/>
          <w:szCs w:val="24"/>
          <w:lang w:val="tr-TR"/>
        </w:rPr>
        <w:t xml:space="preserve">Konu </w:t>
      </w:r>
      <w:r w:rsidRPr="00E44DD2">
        <w:rPr>
          <w:rFonts w:ascii="Arial" w:hAnsi="Arial" w:cs="Arial"/>
          <w:b/>
          <w:i/>
          <w:sz w:val="24"/>
          <w:szCs w:val="24"/>
          <w:lang w:val="tr-TR"/>
        </w:rPr>
        <w:t>Sosyal Demokrasi</w:t>
      </w:r>
      <w:r>
        <w:rPr>
          <w:rFonts w:ascii="Arial" w:hAnsi="Arial" w:cs="Arial"/>
          <w:sz w:val="24"/>
          <w:szCs w:val="24"/>
          <w:lang w:val="tr-TR"/>
        </w:rPr>
        <w:t xml:space="preserve"> olunca, hani ‘</w:t>
      </w:r>
      <w:r w:rsidRPr="00E44DD2">
        <w:rPr>
          <w:rFonts w:ascii="Arial" w:hAnsi="Arial" w:cs="Arial"/>
          <w:b/>
          <w:i/>
          <w:sz w:val="24"/>
          <w:szCs w:val="24"/>
          <w:lang w:val="tr-TR"/>
        </w:rPr>
        <w:t>demokrasi</w:t>
      </w:r>
      <w:r>
        <w:rPr>
          <w:rFonts w:ascii="Arial" w:hAnsi="Arial" w:cs="Arial"/>
          <w:sz w:val="24"/>
          <w:szCs w:val="24"/>
          <w:lang w:val="tr-TR"/>
        </w:rPr>
        <w:t>’ iyi bilinen (!) bir kavram olduğuna göre ‘</w:t>
      </w:r>
      <w:r w:rsidRPr="00E44DD2">
        <w:rPr>
          <w:rFonts w:ascii="Arial" w:hAnsi="Arial" w:cs="Arial"/>
          <w:b/>
          <w:i/>
          <w:sz w:val="24"/>
          <w:szCs w:val="24"/>
          <w:lang w:val="tr-TR"/>
        </w:rPr>
        <w:t>Sosyal</w:t>
      </w:r>
      <w:r>
        <w:rPr>
          <w:rFonts w:ascii="Arial" w:hAnsi="Arial" w:cs="Arial"/>
          <w:sz w:val="24"/>
          <w:szCs w:val="24"/>
          <w:lang w:val="tr-TR"/>
        </w:rPr>
        <w:t>’inden başlanabilir.</w:t>
      </w:r>
    </w:p>
    <w:p w:rsidR="00E44DD2" w:rsidRDefault="00E44DD2" w:rsidP="00E44DD2">
      <w:pPr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Peki ama, ‘</w:t>
      </w:r>
      <w:r w:rsidRPr="00E44DD2">
        <w:rPr>
          <w:rFonts w:ascii="Arial" w:hAnsi="Arial" w:cs="Arial"/>
          <w:b/>
          <w:i/>
          <w:sz w:val="24"/>
          <w:szCs w:val="24"/>
          <w:lang w:val="tr-TR"/>
        </w:rPr>
        <w:t>sosyal</w:t>
      </w:r>
      <w:r>
        <w:rPr>
          <w:rFonts w:ascii="Arial" w:hAnsi="Arial" w:cs="Arial"/>
          <w:sz w:val="24"/>
          <w:szCs w:val="24"/>
          <w:lang w:val="tr-TR"/>
        </w:rPr>
        <w:t>’ sözcügü ne zamandan beri ne için kullanılmış diye sorulacak olsa, hangi ‘sosyolog’, ‘politolog’, ‘ekonmosit’ türü ‘akademisyenler ile çok bilmiş ‘politikacılar’dan kaçı Google’a bakmadan bir tanım verebilir</w:t>
      </w:r>
      <w:r w:rsidR="00DD2B8F">
        <w:rPr>
          <w:rFonts w:ascii="Arial" w:hAnsi="Arial" w:cs="Arial"/>
          <w:sz w:val="24"/>
          <w:szCs w:val="24"/>
          <w:lang w:val="tr-TR"/>
        </w:rPr>
        <w:t xml:space="preserve"> acaba</w:t>
      </w:r>
      <w:r>
        <w:rPr>
          <w:rFonts w:ascii="Arial" w:hAnsi="Arial" w:cs="Arial"/>
          <w:sz w:val="24"/>
          <w:szCs w:val="24"/>
          <w:lang w:val="tr-TR"/>
        </w:rPr>
        <w:t>?</w:t>
      </w:r>
    </w:p>
    <w:p w:rsidR="00E44DD2" w:rsidRDefault="00E44DD2" w:rsidP="00E44DD2">
      <w:pPr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‘</w:t>
      </w:r>
      <w:r w:rsidRPr="00E44DD2">
        <w:rPr>
          <w:rFonts w:ascii="Arial" w:hAnsi="Arial" w:cs="Arial"/>
          <w:b/>
          <w:i/>
          <w:sz w:val="24"/>
          <w:szCs w:val="24"/>
          <w:lang w:val="tr-TR"/>
        </w:rPr>
        <w:t>Sosyal Medya</w:t>
      </w:r>
      <w:r>
        <w:rPr>
          <w:rFonts w:ascii="Arial" w:hAnsi="Arial" w:cs="Arial"/>
          <w:sz w:val="24"/>
          <w:szCs w:val="24"/>
          <w:lang w:val="tr-TR"/>
        </w:rPr>
        <w:t>’dan tutun da ‘</w:t>
      </w:r>
      <w:r w:rsidRPr="00E44DD2">
        <w:rPr>
          <w:rFonts w:ascii="Arial" w:hAnsi="Arial" w:cs="Arial"/>
          <w:b/>
          <w:i/>
          <w:sz w:val="24"/>
          <w:szCs w:val="24"/>
          <w:lang w:val="tr-TR"/>
        </w:rPr>
        <w:t>Sosyal Sigorta</w:t>
      </w:r>
      <w:r>
        <w:rPr>
          <w:rFonts w:ascii="Arial" w:hAnsi="Arial" w:cs="Arial"/>
          <w:sz w:val="24"/>
          <w:szCs w:val="24"/>
          <w:lang w:val="tr-TR"/>
        </w:rPr>
        <w:t>’ya değin bir dizi alanda kullanılan ‘</w:t>
      </w:r>
      <w:r w:rsidRPr="00E44DD2">
        <w:rPr>
          <w:rFonts w:ascii="Arial" w:hAnsi="Arial" w:cs="Arial"/>
          <w:b/>
          <w:i/>
          <w:sz w:val="24"/>
          <w:szCs w:val="24"/>
          <w:lang w:val="tr-TR"/>
        </w:rPr>
        <w:t>sosyal</w:t>
      </w:r>
      <w:r>
        <w:rPr>
          <w:rFonts w:ascii="Arial" w:hAnsi="Arial" w:cs="Arial"/>
          <w:sz w:val="24"/>
          <w:szCs w:val="24"/>
          <w:lang w:val="tr-TR"/>
        </w:rPr>
        <w:t>’ sözcüğü</w:t>
      </w:r>
      <w:r w:rsidR="00DD2B8F">
        <w:rPr>
          <w:rFonts w:ascii="Arial" w:hAnsi="Arial" w:cs="Arial"/>
          <w:sz w:val="24"/>
          <w:szCs w:val="24"/>
          <w:lang w:val="tr-TR"/>
        </w:rPr>
        <w:t>nü</w:t>
      </w:r>
      <w:r>
        <w:rPr>
          <w:rFonts w:ascii="Arial" w:hAnsi="Arial" w:cs="Arial"/>
          <w:sz w:val="24"/>
          <w:szCs w:val="24"/>
          <w:lang w:val="tr-TR"/>
        </w:rPr>
        <w:t xml:space="preserve"> hele ‘</w:t>
      </w:r>
      <w:r w:rsidRPr="00E44DD2">
        <w:rPr>
          <w:rFonts w:ascii="Arial" w:hAnsi="Arial" w:cs="Arial"/>
          <w:b/>
          <w:i/>
          <w:sz w:val="24"/>
          <w:szCs w:val="24"/>
          <w:lang w:val="tr-TR"/>
        </w:rPr>
        <w:t>Sosyal Devlet</w:t>
      </w:r>
      <w:r>
        <w:rPr>
          <w:rFonts w:ascii="Arial" w:hAnsi="Arial" w:cs="Arial"/>
          <w:sz w:val="24"/>
          <w:szCs w:val="24"/>
          <w:lang w:val="tr-TR"/>
        </w:rPr>
        <w:t xml:space="preserve">’ gibi </w:t>
      </w:r>
      <w:r w:rsidR="00DD2B8F">
        <w:rPr>
          <w:rFonts w:ascii="Arial" w:hAnsi="Arial" w:cs="Arial"/>
          <w:sz w:val="24"/>
          <w:szCs w:val="24"/>
          <w:lang w:val="tr-TR"/>
        </w:rPr>
        <w:t xml:space="preserve">bir </w:t>
      </w:r>
      <w:r>
        <w:rPr>
          <w:rFonts w:ascii="Arial" w:hAnsi="Arial" w:cs="Arial"/>
          <w:sz w:val="24"/>
          <w:szCs w:val="24"/>
          <w:lang w:val="tr-TR"/>
        </w:rPr>
        <w:t>tamlamada</w:t>
      </w:r>
      <w:r w:rsidR="00DD2B8F">
        <w:rPr>
          <w:rFonts w:ascii="Arial" w:hAnsi="Arial" w:cs="Arial"/>
          <w:sz w:val="24"/>
          <w:szCs w:val="24"/>
          <w:lang w:val="tr-TR"/>
        </w:rPr>
        <w:t>, öyle ileri geri kullanmamak</w:t>
      </w:r>
      <w:r>
        <w:rPr>
          <w:rFonts w:ascii="Arial" w:hAnsi="Arial" w:cs="Arial"/>
          <w:sz w:val="24"/>
          <w:szCs w:val="24"/>
          <w:lang w:val="tr-TR"/>
        </w:rPr>
        <w:t xml:space="preserve"> gerekir.</w:t>
      </w:r>
    </w:p>
    <w:p w:rsidR="00E44DD2" w:rsidRDefault="00E44DD2" w:rsidP="00E44DD2">
      <w:pPr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Bugün Yılmaz Öz</w:t>
      </w:r>
      <w:r w:rsidR="00407BBA">
        <w:rPr>
          <w:rFonts w:ascii="Arial" w:hAnsi="Arial" w:cs="Arial"/>
          <w:sz w:val="24"/>
          <w:szCs w:val="24"/>
          <w:lang w:val="tr-TR"/>
        </w:rPr>
        <w:t>d</w:t>
      </w:r>
      <w:r>
        <w:rPr>
          <w:rFonts w:ascii="Arial" w:hAnsi="Arial" w:cs="Arial"/>
          <w:sz w:val="24"/>
          <w:szCs w:val="24"/>
          <w:lang w:val="tr-TR"/>
        </w:rPr>
        <w:t>il ‘A</w:t>
      </w:r>
      <w:r w:rsidR="00407BBA">
        <w:rPr>
          <w:rFonts w:ascii="Arial" w:hAnsi="Arial" w:cs="Arial"/>
          <w:sz w:val="24"/>
          <w:szCs w:val="24"/>
          <w:lang w:val="tr-TR"/>
        </w:rPr>
        <w:t>rakan’ üzerine yazdığı yazıyı ‘bizim bundan haberimiz yoktu’ diyorsanız ben de size ‘haberiniz olsun diye yazıyorum’ biçiminde bitirmiş.</w:t>
      </w:r>
    </w:p>
    <w:p w:rsidR="00407BBA" w:rsidRDefault="00407BBA" w:rsidP="00E44DD2">
      <w:pPr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Bendeniz de ‘Devlet’ üzerine yazdıklarıma ek olarak ‘</w:t>
      </w:r>
      <w:r w:rsidRPr="00407BBA">
        <w:rPr>
          <w:rFonts w:ascii="Arial" w:hAnsi="Arial" w:cs="Arial"/>
          <w:b/>
          <w:i/>
          <w:sz w:val="24"/>
          <w:szCs w:val="24"/>
          <w:lang w:val="tr-TR"/>
        </w:rPr>
        <w:t>Sosyal Devlet</w:t>
      </w:r>
      <w:r>
        <w:rPr>
          <w:rFonts w:ascii="Arial" w:hAnsi="Arial" w:cs="Arial"/>
          <w:sz w:val="24"/>
          <w:szCs w:val="24"/>
          <w:lang w:val="tr-TR"/>
        </w:rPr>
        <w:t>’ üzerine yazıyorum ki, haneriniz ola.</w:t>
      </w:r>
    </w:p>
    <w:p w:rsidR="00407BBA" w:rsidRDefault="00407BBA" w:rsidP="00E44DD2">
      <w:pPr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Öncelikle de ‘Sosyal Demokrat’ CHP’lilerin haberi olmasında yarar var.</w:t>
      </w:r>
    </w:p>
    <w:p w:rsidR="00407BBA" w:rsidRDefault="00407BBA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</w:r>
      <w:r w:rsidRPr="00407BBA">
        <w:rPr>
          <w:rFonts w:ascii="Arial" w:hAnsi="Arial" w:cs="Arial"/>
          <w:b/>
          <w:i/>
          <w:sz w:val="24"/>
          <w:szCs w:val="24"/>
          <w:lang w:val="tr-TR"/>
        </w:rPr>
        <w:t>Engels</w:t>
      </w:r>
      <w:r>
        <w:rPr>
          <w:rFonts w:ascii="Arial" w:hAnsi="Arial" w:cs="Arial"/>
          <w:sz w:val="24"/>
          <w:szCs w:val="24"/>
          <w:lang w:val="tr-TR"/>
        </w:rPr>
        <w:t>, 1844 yılında, ‘</w:t>
      </w:r>
      <w:r w:rsidRPr="00407BBA">
        <w:rPr>
          <w:rFonts w:ascii="Arial" w:hAnsi="Arial" w:cs="Arial"/>
          <w:i/>
          <w:sz w:val="24"/>
          <w:szCs w:val="24"/>
          <w:lang w:val="tr-TR"/>
        </w:rPr>
        <w:t>İngiltere’nin Konumu</w:t>
      </w:r>
      <w:r>
        <w:rPr>
          <w:rFonts w:ascii="Arial" w:hAnsi="Arial" w:cs="Arial"/>
          <w:sz w:val="24"/>
          <w:szCs w:val="24"/>
          <w:lang w:val="tr-TR"/>
        </w:rPr>
        <w:t>’ başlıklı makalesinde, hristiyan duyarlılığı ağır basan Almanlar ‘</w:t>
      </w:r>
      <w:r w:rsidRPr="00407BBA">
        <w:rPr>
          <w:rFonts w:ascii="Arial" w:hAnsi="Arial" w:cs="Arial"/>
          <w:b/>
          <w:i/>
          <w:sz w:val="24"/>
          <w:szCs w:val="24"/>
          <w:lang w:val="tr-TR"/>
        </w:rPr>
        <w:t>Felse</w:t>
      </w:r>
      <w:r>
        <w:rPr>
          <w:rFonts w:ascii="Arial" w:hAnsi="Arial" w:cs="Arial"/>
          <w:b/>
          <w:i/>
          <w:sz w:val="24"/>
          <w:szCs w:val="24"/>
          <w:lang w:val="tr-TR"/>
        </w:rPr>
        <w:t>fe</w:t>
      </w:r>
      <w:r w:rsidRPr="00407BBA">
        <w:rPr>
          <w:rFonts w:ascii="Arial" w:hAnsi="Arial" w:cs="Arial"/>
          <w:b/>
          <w:i/>
          <w:sz w:val="24"/>
          <w:szCs w:val="24"/>
          <w:lang w:val="tr-TR"/>
        </w:rPr>
        <w:t xml:space="preserve"> Devrimi</w:t>
      </w:r>
      <w:r>
        <w:rPr>
          <w:rFonts w:ascii="Arial" w:hAnsi="Arial" w:cs="Arial"/>
          <w:sz w:val="24"/>
          <w:szCs w:val="24"/>
          <w:lang w:val="tr-TR"/>
        </w:rPr>
        <w:t>’ yapmışlardır</w:t>
      </w:r>
      <w:r w:rsidR="007D7F09">
        <w:rPr>
          <w:rFonts w:ascii="Arial" w:hAnsi="Arial" w:cs="Arial"/>
          <w:sz w:val="24"/>
          <w:szCs w:val="24"/>
          <w:lang w:val="tr-TR"/>
        </w:rPr>
        <w:t xml:space="preserve"> diyor</w:t>
      </w:r>
      <w:r>
        <w:rPr>
          <w:rFonts w:ascii="Arial" w:hAnsi="Arial" w:cs="Arial"/>
          <w:sz w:val="24"/>
          <w:szCs w:val="24"/>
          <w:lang w:val="tr-TR"/>
        </w:rPr>
        <w:t>; materyalist Fransızlar ‘</w:t>
      </w:r>
      <w:r w:rsidRPr="00407BBA">
        <w:rPr>
          <w:rFonts w:ascii="Arial" w:hAnsi="Arial" w:cs="Arial"/>
          <w:b/>
          <w:i/>
          <w:sz w:val="24"/>
          <w:szCs w:val="24"/>
          <w:lang w:val="tr-TR"/>
        </w:rPr>
        <w:t>Politik Devrim</w:t>
      </w:r>
      <w:r>
        <w:rPr>
          <w:rFonts w:ascii="Arial" w:hAnsi="Arial" w:cs="Arial"/>
          <w:sz w:val="24"/>
          <w:szCs w:val="24"/>
          <w:lang w:val="tr-TR"/>
        </w:rPr>
        <w:t>’ yapmışlardır ve her iki halkın karışımı olan İngilizler ise her iki devrimin bileşimi sayılabilecek daha ‘evrensel’ olan ‘</w:t>
      </w:r>
      <w:r w:rsidRPr="00407BBA">
        <w:rPr>
          <w:rFonts w:ascii="Arial" w:hAnsi="Arial" w:cs="Arial"/>
          <w:b/>
          <w:i/>
          <w:sz w:val="24"/>
          <w:szCs w:val="24"/>
          <w:lang w:val="tr-TR"/>
        </w:rPr>
        <w:t>sosyal devrim</w:t>
      </w:r>
      <w:r>
        <w:rPr>
          <w:rFonts w:ascii="Arial" w:hAnsi="Arial" w:cs="Arial"/>
          <w:sz w:val="24"/>
          <w:szCs w:val="24"/>
          <w:lang w:val="tr-TR"/>
        </w:rPr>
        <w:t>’ yapmışlardır.</w:t>
      </w:r>
    </w:p>
    <w:p w:rsidR="007D7F09" w:rsidRDefault="007D7F09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Burada ‘</w:t>
      </w:r>
      <w:r w:rsidRPr="007D7F09">
        <w:rPr>
          <w:rFonts w:ascii="Arial" w:hAnsi="Arial" w:cs="Arial"/>
          <w:i/>
          <w:sz w:val="24"/>
          <w:szCs w:val="24"/>
          <w:lang w:val="tr-TR"/>
        </w:rPr>
        <w:t>Üç Kaynak Kuramı</w:t>
      </w:r>
      <w:r>
        <w:rPr>
          <w:rFonts w:ascii="Arial" w:hAnsi="Arial" w:cs="Arial"/>
          <w:sz w:val="24"/>
          <w:szCs w:val="24"/>
          <w:lang w:val="tr-TR"/>
        </w:rPr>
        <w:t>’ üzerinde duracak değilim (*)</w:t>
      </w:r>
    </w:p>
    <w:p w:rsidR="007D0AC7" w:rsidRDefault="007D7F09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</w:r>
      <w:r w:rsidRPr="007D7F09">
        <w:rPr>
          <w:rFonts w:ascii="Arial" w:hAnsi="Arial" w:cs="Arial"/>
          <w:b/>
          <w:i/>
          <w:sz w:val="24"/>
          <w:szCs w:val="24"/>
          <w:lang w:val="tr-TR"/>
        </w:rPr>
        <w:t>Engels</w:t>
      </w:r>
      <w:r>
        <w:rPr>
          <w:rFonts w:ascii="Arial" w:hAnsi="Arial" w:cs="Arial"/>
          <w:sz w:val="24"/>
          <w:szCs w:val="24"/>
          <w:lang w:val="tr-TR"/>
        </w:rPr>
        <w:t xml:space="preserve">’ten sonra </w:t>
      </w:r>
      <w:r w:rsidRPr="007D7F09">
        <w:rPr>
          <w:rFonts w:ascii="Arial" w:hAnsi="Arial" w:cs="Arial"/>
          <w:b/>
          <w:i/>
          <w:sz w:val="24"/>
          <w:szCs w:val="24"/>
          <w:lang w:val="tr-TR"/>
        </w:rPr>
        <w:t>Kautsky</w:t>
      </w:r>
      <w:r>
        <w:rPr>
          <w:rFonts w:ascii="Arial" w:hAnsi="Arial" w:cs="Arial"/>
          <w:sz w:val="24"/>
          <w:szCs w:val="24"/>
          <w:lang w:val="tr-TR"/>
        </w:rPr>
        <w:t xml:space="preserve"> ve </w:t>
      </w:r>
      <w:r w:rsidRPr="007D7F09">
        <w:rPr>
          <w:rFonts w:ascii="Arial" w:hAnsi="Arial" w:cs="Arial"/>
          <w:b/>
          <w:i/>
          <w:sz w:val="24"/>
          <w:szCs w:val="24"/>
          <w:lang w:val="tr-TR"/>
        </w:rPr>
        <w:t>Lenin</w:t>
      </w:r>
      <w:r>
        <w:rPr>
          <w:rFonts w:ascii="Arial" w:hAnsi="Arial" w:cs="Arial"/>
          <w:sz w:val="24"/>
          <w:szCs w:val="24"/>
          <w:lang w:val="tr-TR"/>
        </w:rPr>
        <w:t xml:space="preserve"> de ‘Alman Felsefesi’, Fransız Sosyalizmi’ ve İngiliz ‘Ekonomi Politik’i</w:t>
      </w:r>
      <w:r w:rsidR="007D0AC7">
        <w:rPr>
          <w:rFonts w:ascii="Arial" w:hAnsi="Arial" w:cs="Arial"/>
          <w:sz w:val="24"/>
          <w:szCs w:val="24"/>
          <w:lang w:val="tr-TR"/>
        </w:rPr>
        <w:t>nin ‘bilimsel sosyalizm’in üç ana kaynağı olduğu üzerinde durmuşlardır.</w:t>
      </w:r>
    </w:p>
    <w:p w:rsidR="007D7F09" w:rsidRDefault="007D0AC7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 xml:space="preserve">İngiliz Ekonomi Politiği denir de, ‘herşeyi bilen yaşlı kadın’ lakaplı </w:t>
      </w:r>
      <w:r w:rsidRPr="007D0AC7">
        <w:rPr>
          <w:rFonts w:ascii="Arial" w:hAnsi="Arial" w:cs="Arial"/>
          <w:b/>
          <w:i/>
          <w:sz w:val="24"/>
          <w:szCs w:val="24"/>
          <w:lang w:val="tr-TR"/>
        </w:rPr>
        <w:t xml:space="preserve">John Stuart Mill </w:t>
      </w:r>
      <w:r w:rsidRPr="007D0AC7">
        <w:rPr>
          <w:rFonts w:ascii="Arial" w:hAnsi="Arial" w:cs="Arial"/>
          <w:sz w:val="24"/>
          <w:szCs w:val="24"/>
          <w:lang w:val="tr-TR"/>
        </w:rPr>
        <w:t>(</w:t>
      </w:r>
      <w:r>
        <w:rPr>
          <w:rFonts w:ascii="Arial" w:hAnsi="Arial" w:cs="Arial"/>
          <w:sz w:val="24"/>
          <w:szCs w:val="24"/>
          <w:lang w:val="tr-TR"/>
        </w:rPr>
        <w:t>1806-1873)’den sözetmeden olur mu?</w:t>
      </w:r>
    </w:p>
    <w:p w:rsidR="007D0AC7" w:rsidRDefault="007D0AC7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‘</w:t>
      </w:r>
      <w:r w:rsidRPr="007D0AC7">
        <w:rPr>
          <w:rFonts w:ascii="Arial" w:hAnsi="Arial" w:cs="Arial"/>
          <w:b/>
          <w:i/>
          <w:sz w:val="24"/>
          <w:szCs w:val="24"/>
          <w:lang w:val="tr-TR"/>
        </w:rPr>
        <w:t>Birey</w:t>
      </w:r>
      <w:r>
        <w:rPr>
          <w:rFonts w:ascii="Arial" w:hAnsi="Arial" w:cs="Arial"/>
          <w:sz w:val="24"/>
          <w:szCs w:val="24"/>
          <w:lang w:val="tr-TR"/>
        </w:rPr>
        <w:t>’den ‘</w:t>
      </w:r>
      <w:r w:rsidRPr="007D0AC7">
        <w:rPr>
          <w:rFonts w:ascii="Arial" w:hAnsi="Arial" w:cs="Arial"/>
          <w:b/>
          <w:i/>
          <w:sz w:val="24"/>
          <w:szCs w:val="24"/>
          <w:lang w:val="tr-TR"/>
        </w:rPr>
        <w:t>Bireysellik</w:t>
      </w:r>
      <w:r>
        <w:rPr>
          <w:rFonts w:ascii="Arial" w:hAnsi="Arial" w:cs="Arial"/>
          <w:sz w:val="24"/>
          <w:szCs w:val="24"/>
          <w:lang w:val="tr-TR"/>
        </w:rPr>
        <w:t xml:space="preserve">’e geçiş yapan ilk düşünür olarak </w:t>
      </w:r>
      <w:r w:rsidRPr="00BC2B2B">
        <w:rPr>
          <w:rFonts w:ascii="Arial" w:hAnsi="Arial" w:cs="Arial"/>
          <w:b/>
          <w:i/>
          <w:sz w:val="24"/>
          <w:szCs w:val="24"/>
          <w:lang w:val="tr-TR"/>
        </w:rPr>
        <w:t>John Stuart Mill</w:t>
      </w:r>
      <w:r>
        <w:rPr>
          <w:rFonts w:ascii="Arial" w:hAnsi="Arial" w:cs="Arial"/>
          <w:sz w:val="24"/>
          <w:szCs w:val="24"/>
          <w:lang w:val="tr-TR"/>
        </w:rPr>
        <w:t>, kendinden önceki İngiliz Ekonomi Politiğinin ‘</w:t>
      </w:r>
      <w:r w:rsidRPr="007D0AC7">
        <w:rPr>
          <w:rFonts w:ascii="Arial" w:hAnsi="Arial" w:cs="Arial"/>
          <w:b/>
          <w:i/>
          <w:sz w:val="24"/>
          <w:szCs w:val="24"/>
          <w:lang w:val="tr-TR"/>
        </w:rPr>
        <w:t>tümdengelim</w:t>
      </w:r>
      <w:r>
        <w:rPr>
          <w:rFonts w:ascii="Arial" w:hAnsi="Arial" w:cs="Arial"/>
          <w:sz w:val="24"/>
          <w:szCs w:val="24"/>
          <w:lang w:val="tr-TR"/>
        </w:rPr>
        <w:t>’ yöntemine karşı ‘</w:t>
      </w:r>
      <w:r w:rsidRPr="007D0AC7">
        <w:rPr>
          <w:rFonts w:ascii="Arial" w:hAnsi="Arial" w:cs="Arial"/>
          <w:b/>
          <w:i/>
          <w:sz w:val="24"/>
          <w:szCs w:val="24"/>
          <w:lang w:val="tr-TR"/>
        </w:rPr>
        <w:t>tümevarım</w:t>
      </w:r>
      <w:r>
        <w:rPr>
          <w:rFonts w:ascii="Arial" w:hAnsi="Arial" w:cs="Arial"/>
          <w:sz w:val="24"/>
          <w:szCs w:val="24"/>
          <w:lang w:val="tr-TR"/>
        </w:rPr>
        <w:t>’ yöntemini uygulamış; kendinden önceki ‘</w:t>
      </w:r>
      <w:r w:rsidRPr="007D0AC7">
        <w:rPr>
          <w:rFonts w:ascii="Arial" w:hAnsi="Arial" w:cs="Arial"/>
          <w:b/>
          <w:i/>
          <w:sz w:val="24"/>
          <w:szCs w:val="24"/>
          <w:lang w:val="tr-TR"/>
        </w:rPr>
        <w:t>sosyal adalet</w:t>
      </w:r>
      <w:r>
        <w:rPr>
          <w:rFonts w:ascii="Arial" w:hAnsi="Arial" w:cs="Arial"/>
          <w:sz w:val="24"/>
          <w:szCs w:val="24"/>
          <w:lang w:val="tr-TR"/>
        </w:rPr>
        <w:t xml:space="preserve">’ anlayışını da </w:t>
      </w:r>
      <w:r w:rsidR="005B3A5D">
        <w:rPr>
          <w:rFonts w:ascii="Arial" w:hAnsi="Arial" w:cs="Arial"/>
          <w:sz w:val="24"/>
          <w:szCs w:val="24"/>
          <w:lang w:val="tr-TR"/>
        </w:rPr>
        <w:t>Saint-Simoncu bir yaklaşımla ‘</w:t>
      </w:r>
      <w:r w:rsidR="005B3A5D" w:rsidRPr="00055C53">
        <w:rPr>
          <w:rFonts w:ascii="Arial" w:hAnsi="Arial" w:cs="Arial"/>
          <w:b/>
          <w:i/>
          <w:sz w:val="24"/>
          <w:szCs w:val="24"/>
          <w:lang w:val="tr-TR"/>
        </w:rPr>
        <w:t>Sosyal Devlet</w:t>
      </w:r>
      <w:r w:rsidR="005B3A5D">
        <w:rPr>
          <w:rFonts w:ascii="Arial" w:hAnsi="Arial" w:cs="Arial"/>
          <w:sz w:val="24"/>
          <w:szCs w:val="24"/>
          <w:lang w:val="tr-TR"/>
        </w:rPr>
        <w:t>’ kuramına ulaştırmaya çalışmıştır.</w:t>
      </w:r>
    </w:p>
    <w:p w:rsidR="00055C53" w:rsidRDefault="00055C53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 xml:space="preserve">Avrupa’daki </w:t>
      </w:r>
      <w:r w:rsidRPr="00BC2B2B">
        <w:rPr>
          <w:rFonts w:ascii="Arial" w:hAnsi="Arial" w:cs="Arial"/>
          <w:b/>
          <w:i/>
          <w:sz w:val="24"/>
          <w:szCs w:val="24"/>
          <w:lang w:val="tr-TR"/>
        </w:rPr>
        <w:t>1848 Devrimi</w:t>
      </w:r>
      <w:r>
        <w:rPr>
          <w:rFonts w:ascii="Arial" w:hAnsi="Arial" w:cs="Arial"/>
          <w:sz w:val="24"/>
          <w:szCs w:val="24"/>
          <w:lang w:val="tr-TR"/>
        </w:rPr>
        <w:t xml:space="preserve"> Marks ve Engels kadar Stuart Mill’den de etkilenmiştir denilebilir.</w:t>
      </w:r>
    </w:p>
    <w:p w:rsidR="00055C53" w:rsidRDefault="00055C53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lastRenderedPageBreak/>
        <w:tab/>
        <w:t>Zaten ‘</w:t>
      </w:r>
      <w:r w:rsidRPr="00055C53">
        <w:rPr>
          <w:rFonts w:ascii="Arial" w:hAnsi="Arial" w:cs="Arial"/>
          <w:b/>
          <w:i/>
          <w:sz w:val="24"/>
          <w:szCs w:val="24"/>
          <w:lang w:val="tr-TR"/>
        </w:rPr>
        <w:t>sosyalizm</w:t>
      </w:r>
      <w:r>
        <w:rPr>
          <w:rFonts w:ascii="Arial" w:hAnsi="Arial" w:cs="Arial"/>
          <w:sz w:val="24"/>
          <w:szCs w:val="24"/>
          <w:lang w:val="tr-TR"/>
        </w:rPr>
        <w:t>’ terimi de 1830’larda İngiltere’den ‘ithal’ edilmiştir.</w:t>
      </w:r>
    </w:p>
    <w:p w:rsidR="00055C53" w:rsidRDefault="00055C53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Çoğu yerde ‘</w:t>
      </w:r>
      <w:r w:rsidRPr="00055C53">
        <w:rPr>
          <w:rFonts w:ascii="Arial" w:hAnsi="Arial" w:cs="Arial"/>
          <w:b/>
          <w:i/>
          <w:sz w:val="24"/>
          <w:szCs w:val="24"/>
          <w:lang w:val="tr-TR"/>
        </w:rPr>
        <w:t>İngiliz Devrimi</w:t>
      </w:r>
      <w:r>
        <w:rPr>
          <w:rFonts w:ascii="Arial" w:hAnsi="Arial" w:cs="Arial"/>
          <w:sz w:val="24"/>
          <w:szCs w:val="24"/>
          <w:lang w:val="tr-TR"/>
        </w:rPr>
        <w:t>’ diye birşey yoktur diye yazdım.</w:t>
      </w:r>
    </w:p>
    <w:p w:rsidR="00055C53" w:rsidRDefault="00055C53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Görüldüğü üzere İngiliz’lerin yaşadığı daha çok bir ‘</w:t>
      </w:r>
      <w:r w:rsidRPr="00055C53">
        <w:rPr>
          <w:rFonts w:ascii="Arial" w:hAnsi="Arial" w:cs="Arial"/>
          <w:b/>
          <w:i/>
          <w:sz w:val="24"/>
          <w:szCs w:val="24"/>
          <w:lang w:val="tr-TR"/>
        </w:rPr>
        <w:t>evrim</w:t>
      </w:r>
      <w:r>
        <w:rPr>
          <w:rFonts w:ascii="Arial" w:hAnsi="Arial" w:cs="Arial"/>
          <w:sz w:val="24"/>
          <w:szCs w:val="24"/>
          <w:lang w:val="tr-TR"/>
        </w:rPr>
        <w:t>’.</w:t>
      </w:r>
    </w:p>
    <w:p w:rsidR="00055C53" w:rsidRDefault="00055C53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Demek ki, hem ‘</w:t>
      </w:r>
      <w:r w:rsidRPr="00055C53">
        <w:rPr>
          <w:rFonts w:ascii="Arial" w:hAnsi="Arial" w:cs="Arial"/>
          <w:b/>
          <w:i/>
          <w:sz w:val="24"/>
          <w:szCs w:val="24"/>
          <w:lang w:val="tr-TR"/>
        </w:rPr>
        <w:t>sosyal demokrat</w:t>
      </w:r>
      <w:r>
        <w:rPr>
          <w:rFonts w:ascii="Arial" w:hAnsi="Arial" w:cs="Arial"/>
          <w:sz w:val="24"/>
          <w:szCs w:val="24"/>
          <w:lang w:val="tr-TR"/>
        </w:rPr>
        <w:t>’ ve hem de ‘</w:t>
      </w:r>
      <w:r w:rsidRPr="00055C53">
        <w:rPr>
          <w:rFonts w:ascii="Arial" w:hAnsi="Arial" w:cs="Arial"/>
          <w:b/>
          <w:i/>
          <w:sz w:val="24"/>
          <w:szCs w:val="24"/>
          <w:lang w:val="tr-TR"/>
        </w:rPr>
        <w:t>Devrimci</w:t>
      </w:r>
      <w:r>
        <w:rPr>
          <w:rFonts w:ascii="Arial" w:hAnsi="Arial" w:cs="Arial"/>
          <w:sz w:val="24"/>
          <w:szCs w:val="24"/>
          <w:lang w:val="tr-TR"/>
        </w:rPr>
        <w:t>’ olmak, tarihsel olarak da kuramsal olarak da olanaklı değil.</w:t>
      </w:r>
    </w:p>
    <w:p w:rsidR="00055C53" w:rsidRDefault="00055C53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 xml:space="preserve">Zaten </w:t>
      </w:r>
      <w:r w:rsidR="00F21AC8">
        <w:rPr>
          <w:rFonts w:ascii="Arial" w:hAnsi="Arial" w:cs="Arial"/>
          <w:sz w:val="24"/>
          <w:szCs w:val="24"/>
          <w:lang w:val="tr-TR"/>
        </w:rPr>
        <w:t>özünde ‘liberalizm’ olduktan sonra, ister ‘yüksek’ (haut libéralisme), ister ‘radikal’ isterse ‘modern’ olsun liberalizm liberalizmdir ve onun ‘</w:t>
      </w:r>
      <w:r w:rsidR="00F21AC8" w:rsidRPr="00BC2B2B">
        <w:rPr>
          <w:rFonts w:ascii="Arial" w:hAnsi="Arial" w:cs="Arial"/>
          <w:b/>
          <w:i/>
          <w:sz w:val="24"/>
          <w:szCs w:val="24"/>
          <w:lang w:val="tr-TR"/>
        </w:rPr>
        <w:t>sosyal libéralizm</w:t>
      </w:r>
      <w:r w:rsidR="00F21AC8">
        <w:rPr>
          <w:rFonts w:ascii="Arial" w:hAnsi="Arial" w:cs="Arial"/>
          <w:sz w:val="24"/>
          <w:szCs w:val="24"/>
          <w:lang w:val="tr-TR"/>
        </w:rPr>
        <w:t>’ olması çok şeyi değiştirmez.</w:t>
      </w:r>
    </w:p>
    <w:p w:rsidR="00F21AC8" w:rsidRDefault="00F21AC8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 xml:space="preserve">İşte  </w:t>
      </w:r>
      <w:r w:rsidRPr="00F21AC8">
        <w:rPr>
          <w:rFonts w:ascii="Arial" w:hAnsi="Arial" w:cs="Arial"/>
          <w:b/>
          <w:i/>
          <w:sz w:val="24"/>
          <w:szCs w:val="24"/>
          <w:lang w:val="tr-TR"/>
        </w:rPr>
        <w:t>Stuart</w:t>
      </w:r>
      <w:r>
        <w:rPr>
          <w:rFonts w:ascii="Arial" w:hAnsi="Arial" w:cs="Arial"/>
          <w:sz w:val="24"/>
          <w:szCs w:val="24"/>
          <w:lang w:val="tr-TR"/>
        </w:rPr>
        <w:t xml:space="preserve"> </w:t>
      </w:r>
      <w:r w:rsidRPr="00F21AC8">
        <w:rPr>
          <w:rFonts w:ascii="Arial" w:hAnsi="Arial" w:cs="Arial"/>
          <w:b/>
          <w:i/>
          <w:sz w:val="24"/>
          <w:szCs w:val="24"/>
          <w:lang w:val="tr-TR"/>
        </w:rPr>
        <w:t>Mill</w:t>
      </w:r>
      <w:r>
        <w:rPr>
          <w:rFonts w:ascii="Arial" w:hAnsi="Arial" w:cs="Arial"/>
          <w:sz w:val="24"/>
          <w:szCs w:val="24"/>
          <w:lang w:val="tr-TR"/>
        </w:rPr>
        <w:t>’ci  ‘</w:t>
      </w:r>
      <w:r w:rsidRPr="00F21AC8">
        <w:rPr>
          <w:rFonts w:ascii="Arial" w:hAnsi="Arial" w:cs="Arial"/>
          <w:b/>
          <w:i/>
          <w:sz w:val="24"/>
          <w:szCs w:val="24"/>
          <w:lang w:val="tr-TR"/>
        </w:rPr>
        <w:t>Sosyal Devlet</w:t>
      </w:r>
      <w:r>
        <w:rPr>
          <w:rFonts w:ascii="Arial" w:hAnsi="Arial" w:cs="Arial"/>
          <w:sz w:val="24"/>
          <w:szCs w:val="24"/>
          <w:lang w:val="tr-TR"/>
        </w:rPr>
        <w:t>’ özünde bir ‘</w:t>
      </w:r>
      <w:r w:rsidRPr="00F21AC8">
        <w:rPr>
          <w:rFonts w:ascii="Arial" w:hAnsi="Arial" w:cs="Arial"/>
          <w:b/>
          <w:i/>
          <w:sz w:val="24"/>
          <w:szCs w:val="24"/>
          <w:lang w:val="tr-TR"/>
        </w:rPr>
        <w:t>sosyal liberalizm</w:t>
      </w:r>
      <w:r>
        <w:rPr>
          <w:rFonts w:ascii="Arial" w:hAnsi="Arial" w:cs="Arial"/>
          <w:sz w:val="24"/>
          <w:szCs w:val="24"/>
          <w:lang w:val="tr-TR"/>
        </w:rPr>
        <w:t>’ temeli üzerine kurulu olacak, bu Amerika’da ‘</w:t>
      </w:r>
      <w:r w:rsidRPr="00F21AC8">
        <w:rPr>
          <w:rFonts w:ascii="Arial" w:hAnsi="Arial" w:cs="Arial"/>
          <w:b/>
          <w:i/>
          <w:sz w:val="24"/>
          <w:szCs w:val="24"/>
          <w:lang w:val="tr-TR"/>
        </w:rPr>
        <w:t>Sol</w:t>
      </w:r>
      <w:r>
        <w:rPr>
          <w:rFonts w:ascii="Arial" w:hAnsi="Arial" w:cs="Arial"/>
          <w:sz w:val="24"/>
          <w:szCs w:val="24"/>
          <w:lang w:val="tr-TR"/>
        </w:rPr>
        <w:t>’, Avrupa’da daha çok ‘</w:t>
      </w:r>
      <w:r w:rsidRPr="00F21AC8">
        <w:rPr>
          <w:rFonts w:ascii="Arial" w:hAnsi="Arial" w:cs="Arial"/>
          <w:b/>
          <w:i/>
          <w:sz w:val="24"/>
          <w:szCs w:val="24"/>
          <w:lang w:val="tr-TR"/>
        </w:rPr>
        <w:t>Merkez</w:t>
      </w:r>
      <w:r>
        <w:rPr>
          <w:rFonts w:ascii="Arial" w:hAnsi="Arial" w:cs="Arial"/>
          <w:sz w:val="24"/>
          <w:szCs w:val="24"/>
          <w:lang w:val="tr-TR"/>
        </w:rPr>
        <w:t>’ partilerin ‘</w:t>
      </w:r>
      <w:r w:rsidRPr="00F21AC8">
        <w:rPr>
          <w:rFonts w:ascii="Arial" w:hAnsi="Arial" w:cs="Arial"/>
          <w:b/>
          <w:i/>
          <w:sz w:val="24"/>
          <w:szCs w:val="24"/>
          <w:lang w:val="tr-TR"/>
        </w:rPr>
        <w:t>felsefesi</w:t>
      </w:r>
      <w:r>
        <w:rPr>
          <w:rFonts w:ascii="Arial" w:hAnsi="Arial" w:cs="Arial"/>
          <w:sz w:val="24"/>
          <w:szCs w:val="24"/>
          <w:lang w:val="tr-TR"/>
        </w:rPr>
        <w:t>’ olacaktır.</w:t>
      </w:r>
    </w:p>
    <w:p w:rsidR="00F21AC8" w:rsidRDefault="00F21AC8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Türkiye’de de diyelim ‘</w:t>
      </w:r>
      <w:r w:rsidRPr="00F21AC8">
        <w:rPr>
          <w:rFonts w:ascii="Arial" w:hAnsi="Arial" w:cs="Arial"/>
          <w:b/>
          <w:i/>
          <w:sz w:val="24"/>
          <w:szCs w:val="24"/>
          <w:lang w:val="tr-TR"/>
        </w:rPr>
        <w:t>Merkezin Solu</w:t>
      </w:r>
      <w:r>
        <w:rPr>
          <w:rFonts w:ascii="Arial" w:hAnsi="Arial" w:cs="Arial"/>
          <w:sz w:val="24"/>
          <w:szCs w:val="24"/>
          <w:lang w:val="tr-TR"/>
        </w:rPr>
        <w:t>’ ya da ‘</w:t>
      </w:r>
      <w:r w:rsidRPr="00F21AC8">
        <w:rPr>
          <w:rFonts w:ascii="Arial" w:hAnsi="Arial" w:cs="Arial"/>
          <w:b/>
          <w:i/>
          <w:sz w:val="24"/>
          <w:szCs w:val="24"/>
          <w:lang w:val="tr-TR"/>
        </w:rPr>
        <w:t>Ortanın solu</w:t>
      </w:r>
      <w:r>
        <w:rPr>
          <w:rFonts w:ascii="Arial" w:hAnsi="Arial" w:cs="Arial"/>
          <w:sz w:val="24"/>
          <w:szCs w:val="24"/>
          <w:lang w:val="tr-TR"/>
        </w:rPr>
        <w:t>’ diye tanımlanabilecektir.</w:t>
      </w:r>
    </w:p>
    <w:p w:rsidR="00F21AC8" w:rsidRDefault="002154B7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Akşe</w:t>
      </w:r>
      <w:r w:rsidR="00F21AC8">
        <w:rPr>
          <w:rFonts w:ascii="Arial" w:hAnsi="Arial" w:cs="Arial"/>
          <w:sz w:val="24"/>
          <w:szCs w:val="24"/>
          <w:lang w:val="tr-TR"/>
        </w:rPr>
        <w:t>ner’in kurulacak partisi de ‘Ortanın sağında’ olacak</w:t>
      </w:r>
      <w:r>
        <w:rPr>
          <w:rFonts w:ascii="Arial" w:hAnsi="Arial" w:cs="Arial"/>
          <w:sz w:val="24"/>
          <w:szCs w:val="24"/>
          <w:lang w:val="tr-TR"/>
        </w:rPr>
        <w:t xml:space="preserve"> ise ‘</w:t>
      </w:r>
      <w:r w:rsidRPr="002154B7">
        <w:rPr>
          <w:rFonts w:ascii="Arial" w:hAnsi="Arial" w:cs="Arial"/>
          <w:b/>
          <w:i/>
          <w:sz w:val="24"/>
          <w:szCs w:val="24"/>
          <w:lang w:val="tr-TR"/>
        </w:rPr>
        <w:t>Sosyal</w:t>
      </w:r>
      <w:r>
        <w:rPr>
          <w:rFonts w:ascii="Arial" w:hAnsi="Arial" w:cs="Arial"/>
          <w:sz w:val="24"/>
          <w:szCs w:val="24"/>
          <w:lang w:val="tr-TR"/>
        </w:rPr>
        <w:t>’den o denli uzak olacak demektir.</w:t>
      </w:r>
    </w:p>
    <w:p w:rsidR="002154B7" w:rsidRDefault="002154B7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Bu arada, ‘</w:t>
      </w:r>
      <w:r w:rsidRPr="002154B7">
        <w:rPr>
          <w:rFonts w:ascii="Arial" w:hAnsi="Arial" w:cs="Arial"/>
          <w:b/>
          <w:i/>
          <w:sz w:val="24"/>
          <w:szCs w:val="24"/>
          <w:lang w:val="tr-TR"/>
        </w:rPr>
        <w:t>Sosyal</w:t>
      </w:r>
      <w:r>
        <w:rPr>
          <w:rFonts w:ascii="Arial" w:hAnsi="Arial" w:cs="Arial"/>
          <w:sz w:val="24"/>
          <w:szCs w:val="24"/>
          <w:lang w:val="tr-TR"/>
        </w:rPr>
        <w:t>’ teriminin açıklamasından uzaklaşmış olabiliriz.</w:t>
      </w:r>
    </w:p>
    <w:p w:rsidR="002154B7" w:rsidRDefault="002154B7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Terimin birbiriyle ilintili ama üç farklı anlamı var:</w:t>
      </w:r>
    </w:p>
    <w:p w:rsidR="002154B7" w:rsidRDefault="002154B7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Biri, İngiltere’de ‘kendiliğinden’ başlayan kapitalizmin ‘ekonomik gelişmesi’. Ve bunun ‘toplum’ üzerindeki ‘derin dönüşümü’.</w:t>
      </w:r>
    </w:p>
    <w:p w:rsidR="002154B7" w:rsidRDefault="002154B7" w:rsidP="002154B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İkincisi</w:t>
      </w:r>
      <w:r w:rsidR="00622F3C">
        <w:rPr>
          <w:rFonts w:ascii="Arial" w:hAnsi="Arial" w:cs="Arial"/>
          <w:sz w:val="24"/>
          <w:szCs w:val="24"/>
          <w:lang w:val="tr-TR"/>
        </w:rPr>
        <w:t>, bu ‘derin dönüşüm’ içinde yine İngiltere’de işçi sınıfının ‘oluşum’, ‘bilinçlenme’ ve ‘örgütlenme’si. Ancak bu da belli bir ‘mekanik’lik (otomatiklik de denilebilir) biçiminde olmadığı gibi ‘idealleştirilecek’ bir durum da değildir.</w:t>
      </w:r>
    </w:p>
    <w:p w:rsidR="00622F3C" w:rsidRDefault="00622F3C" w:rsidP="002154B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Üçüncüsü ise ‘işçi sınıfı’nın ‘kendiliğindenlik’e yüklenen </w:t>
      </w:r>
      <w:r w:rsidR="009B79D9">
        <w:rPr>
          <w:rFonts w:ascii="Arial" w:hAnsi="Arial" w:cs="Arial"/>
          <w:sz w:val="24"/>
          <w:szCs w:val="24"/>
          <w:lang w:val="tr-TR"/>
        </w:rPr>
        <w:t>aşırı iyimserlik.</w:t>
      </w:r>
    </w:p>
    <w:p w:rsidR="009B79D9" w:rsidRDefault="009B79D9" w:rsidP="002154B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İşte bu üç ‘yön’üyle ‘sosyal’ terimi, zaman zaman Fransız Devrimi’nin ‘</w:t>
      </w:r>
      <w:r w:rsidRPr="009B79D9">
        <w:rPr>
          <w:rFonts w:ascii="Arial" w:hAnsi="Arial" w:cs="Arial"/>
          <w:b/>
          <w:i/>
          <w:sz w:val="24"/>
          <w:szCs w:val="24"/>
          <w:lang w:val="tr-TR"/>
        </w:rPr>
        <w:t>karşısı</w:t>
      </w:r>
      <w:r>
        <w:rPr>
          <w:rFonts w:ascii="Arial" w:hAnsi="Arial" w:cs="Arial"/>
          <w:sz w:val="24"/>
          <w:szCs w:val="24"/>
          <w:lang w:val="tr-TR"/>
        </w:rPr>
        <w:t>’nda, zaman zaman ‘</w:t>
      </w:r>
      <w:r>
        <w:rPr>
          <w:rFonts w:ascii="Arial" w:hAnsi="Arial" w:cs="Arial"/>
          <w:b/>
          <w:i/>
          <w:sz w:val="24"/>
          <w:szCs w:val="24"/>
          <w:lang w:val="tr-TR"/>
        </w:rPr>
        <w:t>ileres</w:t>
      </w:r>
      <w:r w:rsidRPr="009B79D9">
        <w:rPr>
          <w:rFonts w:ascii="Arial" w:hAnsi="Arial" w:cs="Arial"/>
          <w:b/>
          <w:i/>
          <w:sz w:val="24"/>
          <w:szCs w:val="24"/>
          <w:lang w:val="tr-TR"/>
        </w:rPr>
        <w:t>i</w:t>
      </w:r>
      <w:r>
        <w:rPr>
          <w:rFonts w:ascii="Arial" w:hAnsi="Arial" w:cs="Arial"/>
          <w:sz w:val="24"/>
          <w:szCs w:val="24"/>
          <w:lang w:val="tr-TR"/>
        </w:rPr>
        <w:t>’nde görülmüş ama her koşulda ‘</w:t>
      </w:r>
      <w:r w:rsidRPr="009B79D9">
        <w:rPr>
          <w:rFonts w:ascii="Arial" w:hAnsi="Arial" w:cs="Arial"/>
          <w:b/>
          <w:i/>
          <w:sz w:val="24"/>
          <w:szCs w:val="24"/>
          <w:lang w:val="tr-TR"/>
        </w:rPr>
        <w:t>politik</w:t>
      </w:r>
      <w:r>
        <w:rPr>
          <w:rFonts w:ascii="Arial" w:hAnsi="Arial" w:cs="Arial"/>
          <w:sz w:val="24"/>
          <w:szCs w:val="24"/>
          <w:lang w:val="tr-TR"/>
        </w:rPr>
        <w:t>’ bir devrim olan Fransız Devrimi’yle bir uyuşmazlığın belirtisi olmuştur.</w:t>
      </w:r>
    </w:p>
    <w:p w:rsidR="009B79D9" w:rsidRDefault="009B79D9" w:rsidP="002154B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Zaten Engels de, daha 1844’lerde ‘</w:t>
      </w:r>
      <w:r w:rsidRPr="009B79D9">
        <w:rPr>
          <w:rFonts w:ascii="Arial" w:hAnsi="Arial" w:cs="Arial"/>
          <w:b/>
          <w:i/>
          <w:sz w:val="24"/>
          <w:szCs w:val="24"/>
          <w:lang w:val="tr-TR"/>
        </w:rPr>
        <w:t>İngiliz Demokrasisi</w:t>
      </w:r>
      <w:r>
        <w:rPr>
          <w:rFonts w:ascii="Arial" w:hAnsi="Arial" w:cs="Arial"/>
          <w:sz w:val="24"/>
          <w:szCs w:val="24"/>
          <w:lang w:val="tr-TR"/>
        </w:rPr>
        <w:t>’ diye yazmaktadır</w:t>
      </w:r>
      <w:r w:rsidR="00DD2B8F">
        <w:rPr>
          <w:rFonts w:ascii="Arial" w:hAnsi="Arial" w:cs="Arial"/>
          <w:sz w:val="24"/>
          <w:szCs w:val="24"/>
          <w:lang w:val="tr-TR"/>
        </w:rPr>
        <w:t xml:space="preserve"> bir ‘</w:t>
      </w:r>
      <w:r w:rsidR="00DD2B8F" w:rsidRPr="00DD2B8F">
        <w:rPr>
          <w:rFonts w:ascii="Arial" w:hAnsi="Arial" w:cs="Arial"/>
          <w:b/>
          <w:i/>
          <w:sz w:val="24"/>
          <w:szCs w:val="24"/>
          <w:lang w:val="tr-TR"/>
        </w:rPr>
        <w:t>sosyal demokrasi</w:t>
      </w:r>
      <w:r w:rsidR="00DD2B8F">
        <w:rPr>
          <w:rFonts w:ascii="Arial" w:hAnsi="Arial" w:cs="Arial"/>
          <w:sz w:val="24"/>
          <w:szCs w:val="24"/>
          <w:lang w:val="tr-TR"/>
        </w:rPr>
        <w:t>’ olmayı beklemektedir.</w:t>
      </w:r>
    </w:p>
    <w:p w:rsidR="00DD2B8F" w:rsidRDefault="00DD2B8F" w:rsidP="002154B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lastRenderedPageBreak/>
        <w:t>Tıpkı Türkiye’de bugün CHP’nin beklediği gibi.</w:t>
      </w:r>
    </w:p>
    <w:p w:rsidR="00DD2B8F" w:rsidRDefault="00DD2B8F" w:rsidP="00DD2B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Ancak ve ne var ki, henüz kavramın doğduğu 19.ncu yüzyılın ilk yarısındayız.</w:t>
      </w:r>
    </w:p>
    <w:p w:rsidR="00DD2B8F" w:rsidRDefault="00DD2B8F" w:rsidP="00DD2B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Yüzyılın sonuna doğru Alman ve Avusturya’da ‘sosyal demokrasi’yi kuramlaştıracak düşünürler ve savunacak partiler doğacaktır.</w:t>
      </w:r>
    </w:p>
    <w:p w:rsidR="00DD2B8F" w:rsidRDefault="00DD2B8F" w:rsidP="00DD2B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Yirminci yüzyılda ise ‘</w:t>
      </w:r>
      <w:r w:rsidRPr="00DD2B8F">
        <w:rPr>
          <w:rFonts w:ascii="Arial" w:hAnsi="Arial" w:cs="Arial"/>
          <w:b/>
          <w:i/>
          <w:sz w:val="24"/>
          <w:szCs w:val="24"/>
          <w:lang w:val="tr-TR"/>
        </w:rPr>
        <w:t>sosyal demokrat</w:t>
      </w:r>
      <w:r>
        <w:rPr>
          <w:rFonts w:ascii="Arial" w:hAnsi="Arial" w:cs="Arial"/>
          <w:sz w:val="24"/>
          <w:szCs w:val="24"/>
          <w:lang w:val="tr-TR"/>
        </w:rPr>
        <w:t>’ düşüncenin halden hale konulduğuna tanıklık edeceğiz.</w:t>
      </w:r>
    </w:p>
    <w:p w:rsidR="00DD2B8F" w:rsidRDefault="00DD2B8F" w:rsidP="00DD2B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Tarihsiz ve felsefesiz ‘sözde’ bir ‘düşünce’ye dönüşüp dönüşmediğini de ilerledikçe göreceğiz.</w:t>
      </w:r>
    </w:p>
    <w:p w:rsidR="00DD2B8F" w:rsidRDefault="00DD2B8F" w:rsidP="00DD2B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(Sürecek)</w:t>
      </w:r>
    </w:p>
    <w:p w:rsidR="00622F3C" w:rsidRDefault="00DD2B8F" w:rsidP="00DD2B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Habip Hamza Erdem</w:t>
      </w:r>
    </w:p>
    <w:p w:rsidR="007D7F09" w:rsidRDefault="007D7F09" w:rsidP="00407BBA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(*) Bu konuda benim ‘</w:t>
      </w:r>
      <w:r w:rsidRPr="007D7F09">
        <w:rPr>
          <w:rFonts w:ascii="Arial" w:hAnsi="Arial" w:cs="Arial"/>
          <w:i/>
          <w:sz w:val="24"/>
          <w:szCs w:val="24"/>
          <w:lang w:val="tr-TR"/>
        </w:rPr>
        <w:t>Bilim ve Bilimsel Sosyalizm</w:t>
      </w:r>
      <w:r>
        <w:rPr>
          <w:rFonts w:ascii="Arial" w:hAnsi="Arial" w:cs="Arial"/>
          <w:sz w:val="24"/>
          <w:szCs w:val="24"/>
          <w:lang w:val="tr-TR"/>
        </w:rPr>
        <w:t>’ yazımın üçüncü sayısına bakılabilir.</w:t>
      </w:r>
    </w:p>
    <w:p w:rsidR="00A35654" w:rsidRPr="00A458EA" w:rsidRDefault="00A35654" w:rsidP="00A458EA">
      <w:pPr>
        <w:rPr>
          <w:rFonts w:ascii="Arial" w:hAnsi="Arial" w:cs="Arial"/>
          <w:sz w:val="24"/>
          <w:szCs w:val="24"/>
        </w:rPr>
      </w:pPr>
    </w:p>
    <w:sectPr w:rsidR="00A35654" w:rsidRPr="00A458EA" w:rsidSect="0011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458EA"/>
    <w:rsid w:val="00055C53"/>
    <w:rsid w:val="0011612E"/>
    <w:rsid w:val="002154B7"/>
    <w:rsid w:val="00407BBA"/>
    <w:rsid w:val="00472418"/>
    <w:rsid w:val="005B3A5D"/>
    <w:rsid w:val="00622F3C"/>
    <w:rsid w:val="007D0AC7"/>
    <w:rsid w:val="007D7F09"/>
    <w:rsid w:val="009B79D9"/>
    <w:rsid w:val="00A35654"/>
    <w:rsid w:val="00A458EA"/>
    <w:rsid w:val="00BC2B2B"/>
    <w:rsid w:val="00C35752"/>
    <w:rsid w:val="00DD2B8F"/>
    <w:rsid w:val="00E44DD2"/>
    <w:rsid w:val="00ED5CEA"/>
    <w:rsid w:val="00F2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458EA"/>
    <w:rPr>
      <w:b/>
      <w:bCs/>
    </w:rPr>
  </w:style>
  <w:style w:type="character" w:styleId="Lienhypertexte">
    <w:name w:val="Hyperlink"/>
    <w:basedOn w:val="Policepardfaut"/>
    <w:uiPriority w:val="99"/>
    <w:unhideWhenUsed/>
    <w:rsid w:val="00A458E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Saturne</dc:creator>
  <cp:lastModifiedBy>Saturne</cp:lastModifiedBy>
  <cp:revision>2</cp:revision>
  <dcterms:created xsi:type="dcterms:W3CDTF">2017-09-12T13:20:00Z</dcterms:created>
  <dcterms:modified xsi:type="dcterms:W3CDTF">2017-09-12T23:44:00Z</dcterms:modified>
</cp:coreProperties>
</file>